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0" w:after="252" w:line="266" w:lineRule="auto"/>
        <w:jc w:val="center"/>
        <w:rPr>
          <w:b w:val="true"/>
          <w:i w:val="true"/>
          <w:color w:val="#ECE9FD"/>
          <w:sz w:val="58"/>
          <w:lang w:val="en-US"/>
          <w:spacing w:val="30"/>
          <w:w w:val="115"/>
          <w:strike w:val="false"/>
          <w:vertAlign w:val="baseline"/>
          <w:rFonts w:ascii="Arial" w:hAnsi="Arial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color="#292660" stroked="f" style="position:absolute;width:960.1pt;height:540pt;z-index:-251658240;margin-left:0pt;margin-top:0pt;mso-position-horizontal-relative:page;mso-position-vertical-relative:page">
            <v:textbox>
              <w:txbxContent/>
            </v:textbox>
          </v:shape>
        </w:pict>
      </w:r>
      <w:r>
        <w:rPr>
          <w:b w:val="true"/>
          <w:i w:val="true"/>
          <w:color w:val="#ECE9FD"/>
          <w:sz w:val="58"/>
          <w:lang w:val="en-US"/>
          <w:spacing w:val="30"/>
          <w:w w:val="115"/>
          <w:strike w:val="false"/>
          <w:vertAlign w:val="baseline"/>
          <w:rFonts w:ascii="Arial" w:hAnsi="Arial"/>
        </w:rPr>
        <w:t xml:space="preserve">Proposal for</w:t>
      </w:r>
    </w:p>
    <w:p>
      <w:pPr>
        <w:ind w:right="0" w:left="0" w:firstLine="0"/>
        <w:spacing w:before="0" w:after="0" w:line="240" w:lineRule="auto"/>
        <w:jc w:val="center"/>
        <w:rPr>
          <w:b w:val="true"/>
          <w:i w:val="true"/>
          <w:color w:val="#EA902F"/>
          <w:sz w:val="126"/>
          <w:lang w:val="en-US"/>
          <w:spacing w:val="49"/>
          <w:w w:val="130"/>
          <w:strike w:val="false"/>
          <w:vertAlign w:val="baseline"/>
          <w:rFonts w:ascii="Arial" w:hAnsi="Arial"/>
        </w:rPr>
      </w:pPr>
      <w:r>
        <w:rPr>
          <w:b w:val="true"/>
          <w:i w:val="true"/>
          <w:color w:val="#EA902F"/>
          <w:sz w:val="126"/>
          <w:lang w:val="en-US"/>
          <w:spacing w:val="49"/>
          <w:w w:val="130"/>
          <w:strike w:val="false"/>
          <w:vertAlign w:val="baseline"/>
          <w:rFonts w:ascii="Arial" w:hAnsi="Arial"/>
        </w:rPr>
        <w:t xml:space="preserve">Digital Marketing</w:t>
      </w:r>
    </w:p>
    <w:p>
      <w:pPr>
        <w:ind w:right="0" w:left="0" w:firstLine="0"/>
        <w:spacing w:before="0" w:after="144" w:line="240" w:lineRule="auto"/>
        <w:jc w:val="center"/>
        <w:rPr>
          <w:b w:val="true"/>
          <w:i w:val="true"/>
          <w:color w:val="#EA902F"/>
          <w:sz w:val="126"/>
          <w:lang w:val="en-US"/>
          <w:spacing w:val="-46"/>
          <w:w w:val="130"/>
          <w:strike w:val="false"/>
          <w:vertAlign w:val="baseline"/>
          <w:rFonts w:ascii="Arial" w:hAnsi="Arial"/>
        </w:rPr>
      </w:pPr>
      <w:r>
        <w:rPr>
          <w:b w:val="true"/>
          <w:i w:val="true"/>
          <w:color w:val="#EA902F"/>
          <w:sz w:val="126"/>
          <w:lang w:val="en-US"/>
          <w:spacing w:val="-46"/>
          <w:w w:val="130"/>
          <w:strike w:val="false"/>
          <w:vertAlign w:val="baseline"/>
          <w:rFonts w:ascii="Arial" w:hAnsi="Arial"/>
        </w:rPr>
        <w:t xml:space="preserve">Plan &amp; Proposal</w:t>
      </w:r>
    </w:p>
    <w:p>
      <w:pPr>
        <w:ind w:right="0" w:left="2232" w:firstLine="0"/>
        <w:spacing w:before="0" w:after="0" w:line="240" w:lineRule="auto"/>
        <w:jc w:val="0"/>
        <w:rPr>
          <w:b w:val="true"/>
          <w:i w:val="true"/>
          <w:color w:val="#ECE9FD"/>
          <w:sz w:val="34"/>
          <w:lang w:val="en-US"/>
          <w:spacing w:val="50"/>
          <w:w w:val="100"/>
          <w:strike w:val="false"/>
          <w:vertAlign w:val="baseline"/>
          <w:rFonts w:ascii="Verdana" w:hAnsi="Verdana"/>
        </w:rPr>
      </w:pPr>
      <w:r>
        <w:rPr>
          <w:b w:val="true"/>
          <w:i w:val="true"/>
          <w:color w:val="#ECE9FD"/>
          <w:sz w:val="34"/>
          <w:lang w:val="en-US"/>
          <w:spacing w:val="50"/>
          <w:w w:val="100"/>
          <w:strike w:val="false"/>
          <w:vertAlign w:val="baseline"/>
          <w:rFonts w:ascii="Verdana" w:hAnsi="Verdana"/>
        </w:rPr>
        <w:t xml:space="preserve">: Analysis - Strategy - </w:t>
      </w:r>
      <w:r>
        <w:rPr>
          <w:b w:val="true"/>
          <w:i w:val="true"/>
          <w:color w:val="#ECE9FD"/>
          <w:sz w:val="36"/>
          <w:lang w:val="en-US"/>
          <w:spacing w:val="50"/>
          <w:w w:val="115"/>
          <w:strike w:val="false"/>
          <w:vertAlign w:val="baseline"/>
          <w:rFonts w:ascii="Verdana" w:hAnsi="Verdana"/>
        </w:rPr>
        <w:t xml:space="preserve">Plan </w:t>
      </w:r>
      <w:r>
        <w:rPr>
          <w:b w:val="true"/>
          <w:i w:val="true"/>
          <w:color w:val="#ECE9FD"/>
          <w:sz w:val="6"/>
          <w:lang w:val="en-US"/>
          <w:spacing w:val="40"/>
          <w:w w:val="100"/>
          <w:strike w:val="false"/>
          <w:vertAlign w:val="baseline"/>
          <w:rFonts w:ascii="Times New Roman" w:hAnsi="Times New Roman"/>
        </w:rPr>
        <w:t xml:space="preserve">- </w:t>
      </w:r>
      <w:r>
        <w:rPr>
          <w:b w:val="true"/>
          <w:i w:val="true"/>
          <w:color w:val="#ECE9FD"/>
          <w:sz w:val="41"/>
          <w:lang w:val="en-US"/>
          <w:spacing w:val="50"/>
          <w:w w:val="120"/>
          <w:strike w:val="false"/>
          <w:vertAlign w:val="baseline"/>
          <w:rFonts w:ascii="Times New Roman" w:hAnsi="Times New Roman"/>
        </w:rPr>
        <w:t xml:space="preserve">Execution </w:t>
      </w:r>
      <w:r>
        <w:rPr>
          <w:b w:val="true"/>
          <w:color w:val="#ECE9FD"/>
          <w:sz w:val="6"/>
          <w:lang w:val="en-US"/>
          <w:spacing w:val="40"/>
          <w:w w:val="100"/>
          <w:strike w:val="false"/>
          <w:vertAlign w:val="baseline"/>
          <w:rFonts w:ascii="Times New Roman" w:hAnsi="Times New Roman"/>
        </w:rPr>
        <w:t xml:space="preserve">:::</w:t>
      </w:r>
    </w:p>
    <w:p>
      <w:pPr>
        <w:sectPr>
          <w:pgSz w:w="19202" w:h="10800" w:orient="landscape"/>
          <w:type w:val="nextPage"/>
          <w:textDirection w:val="lrTb"/>
          <w:pgMar w:bottom="2370" w:top="3500" w:right="2475" w:left="2547" w:header="720" w:footer="720"/>
          <w:titlePg w:val="false"/>
        </w:sectPr>
      </w:pPr>
    </w:p>
    <w:p>
      <w:pPr>
        <w:ind w:right="0" w:left="0" w:firstLine="0"/>
        <w:spacing w:before="0" w:after="432" w:line="211" w:lineRule="auto"/>
        <w:jc w:val="right"/>
        <w:rPr>
          <w:b w:val="true"/>
          <w:color w:val="#D71412"/>
          <w:sz w:val="95"/>
          <w:lang w:val="en-US"/>
          <w:spacing w:val="56"/>
          <w:w w:val="80"/>
          <w:strike w:val="false"/>
          <w:vertAlign w:val="baseline"/>
          <w:rFonts w:ascii="Arial" w:hAnsi="Arial"/>
        </w:rPr>
      </w:pPr>
      <w:r>
        <w:rPr>
          <w:b w:val="true"/>
          <w:color w:val="#D71412"/>
          <w:sz w:val="95"/>
          <w:lang w:val="en-US"/>
          <w:spacing w:val="56"/>
          <w:w w:val="80"/>
          <w:strike w:val="false"/>
          <w:vertAlign w:val="baseline"/>
          <w:rFonts w:ascii="Arial" w:hAnsi="Arial"/>
        </w:rPr>
        <w:t xml:space="preserve">StuchoSinteriorssrl</w:t>
      </w:r>
    </w:p>
    <w:p>
      <w:pPr>
        <w:ind w:right="0" w:left="0" w:firstLine="0"/>
        <w:spacing w:before="0" w:after="360" w:line="240" w:lineRule="auto"/>
        <w:jc w:val="left"/>
        <w:rPr>
          <w:b w:val="true"/>
          <w:color w:val="#000000"/>
          <w:sz w:val="40"/>
          <w:lang w:val="en-US"/>
          <w:spacing w:val="10"/>
          <w:w w:val="90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40"/>
          <w:lang w:val="en-US"/>
          <w:spacing w:val="10"/>
          <w:w w:val="90"/>
          <w:strike w:val="false"/>
          <w:vertAlign w:val="baseline"/>
          <w:rFonts w:ascii="Arial" w:hAnsi="Arial"/>
        </w:rPr>
        <w:t xml:space="preserve">Interior design studio Architectural designer</w:t>
      </w:r>
    </w:p>
    <w:p>
      <w:pPr>
        <w:sectPr>
          <w:pgSz w:w="19202" w:h="10800" w:orient="landscape"/>
          <w:type w:val="nextPage"/>
          <w:textDirection w:val="lrTb"/>
          <w:pgMar w:bottom="3270" w:top="4100" w:right="5786" w:left="5076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center"/>
        <w:rPr>
          <w:b w:val="true"/>
          <w:i w:val="true"/>
          <w:color w:val="#373360"/>
          <w:sz w:val="56"/>
          <w:lang w:val="en-US"/>
          <w:spacing w:val="3"/>
          <w:w w:val="100"/>
          <w:strike w:val="false"/>
          <w:vertAlign w:val="baseline"/>
          <w:rFonts w:ascii="Verdana" w:hAnsi="Verdana"/>
        </w:rPr>
      </w:pPr>
      <w:r>
        <w:rPr>
          <w:b w:val="true"/>
          <w:i w:val="true"/>
          <w:color w:val="#373360"/>
          <w:sz w:val="56"/>
          <w:lang w:val="en-US"/>
          <w:spacing w:val="3"/>
          <w:w w:val="100"/>
          <w:strike w:val="false"/>
          <w:vertAlign w:val="baseline"/>
          <w:rFonts w:ascii="Verdana" w:hAnsi="Verdana"/>
        </w:rPr>
        <w:t xml:space="preserve">Digital Marketing Plan &amp; Proposal</w:t>
      </w:r>
    </w:p>
    <w:p>
      <w:pPr>
        <w:sectPr>
          <w:pgSz w:w="19202" w:h="10800" w:orient="landscape"/>
          <w:type w:val="continuous"/>
          <w:textDirection w:val="lrTb"/>
          <w:pgMar w:bottom="3270" w:top="4100" w:right="4103" w:left="4179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left"/>
        <w:rPr>
          <w:b w:val="true"/>
          <w:color w:val="#263C5E"/>
          <w:sz w:val="36"/>
          <w:lang w:val="en-US"/>
          <w:spacing w:val="10"/>
          <w:w w:val="80"/>
          <w:strike w:val="false"/>
          <w:vertAlign w:val="baseline"/>
          <w:rFonts w:ascii="Arial" w:hAnsi="Arial"/>
        </w:rPr>
      </w:pPr>
      <w:r>
        <w:rPr>
          <w:b w:val="true"/>
          <w:color w:val="#263C5E"/>
          <w:sz w:val="36"/>
          <w:lang w:val="en-US"/>
          <w:spacing w:val="10"/>
          <w:w w:val="80"/>
          <w:strike w:val="false"/>
          <w:vertAlign w:val="baseline"/>
          <w:rFonts w:ascii="Arial" w:hAnsi="Arial"/>
        </w:rPr>
        <w:t xml:space="preserve">Scope:</w:t>
      </w:r>
    </w:p>
    <w:p>
      <w:pPr>
        <w:ind w:right="0" w:left="0" w:firstLine="0"/>
        <w:spacing w:before="324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31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1"/>
          <w:w w:val="70"/>
          <w:strike w:val="false"/>
          <w:vertAlign w:val="baseline"/>
          <w:rFonts w:ascii="Tahoma" w:hAnsi="Tahoma"/>
        </w:rPr>
        <w:t xml:space="preserve">Market about our projects, new works, specialities and creative thinking exposures, offers and packages to the</w:t>
      </w:r>
    </w:p>
    <w:p>
      <w:pPr>
        <w:ind w:right="0" w:left="432" w:firstLine="0"/>
        <w:spacing w:before="324" w:after="0" w:line="240" w:lineRule="auto"/>
        <w:jc w:val="left"/>
        <w:rPr>
          <w:b w:val="true"/>
          <w:color w:val="#000000"/>
          <w:sz w:val="36"/>
          <w:lang w:val="en-US"/>
          <w:spacing w:val="28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28"/>
          <w:w w:val="70"/>
          <w:strike w:val="false"/>
          <w:vertAlign w:val="baseline"/>
          <w:rFonts w:ascii="Tahoma" w:hAnsi="Tahoma"/>
        </w:rPr>
        <w:t xml:space="preserve">respective audiences.</w:t>
      </w:r>
    </w:p>
    <w:p>
      <w:pPr>
        <w:ind w:right="0" w:left="0" w:firstLine="0"/>
        <w:spacing w:before="396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35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5"/>
          <w:w w:val="70"/>
          <w:strike w:val="false"/>
          <w:vertAlign w:val="baseline"/>
          <w:rFonts w:ascii="Tahoma" w:hAnsi="Tahoma"/>
        </w:rPr>
        <w:t xml:space="preserve">Promoting the launch offers, discounts, creativity, customer services in the area to grab the new customers.</w:t>
      </w:r>
    </w:p>
    <w:p>
      <w:pPr>
        <w:ind w:right="0" w:left="0" w:firstLine="0"/>
        <w:spacing w:before="396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36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6"/>
          <w:w w:val="70"/>
          <w:strike w:val="false"/>
          <w:vertAlign w:val="baseline"/>
          <w:rFonts w:ascii="Tahoma" w:hAnsi="Tahoma"/>
        </w:rPr>
        <w:t xml:space="preserve">Executing the branding &amp; lead generation campaigns to generate the enquries and calls.</w:t>
      </w:r>
    </w:p>
    <w:p>
      <w:pPr>
        <w:ind w:right="0" w:left="0" w:firstLine="0"/>
        <w:spacing w:before="360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45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45"/>
          <w:w w:val="70"/>
          <w:strike w:val="false"/>
          <w:vertAlign w:val="baseline"/>
          <w:rFonts w:ascii="Tahoma" w:hAnsi="Tahoma"/>
        </w:rPr>
        <w:t xml:space="preserve">Executing the special campaigns to partnering </w:t>
      </w:r>
      <w:r>
        <w:rPr>
          <w:b w:val="true"/>
          <w:color w:val="#000000"/>
          <w:sz w:val="38"/>
          <w:lang w:val="en-US"/>
          <w:spacing w:val="25"/>
          <w:w w:val="85"/>
          <w:strike w:val="false"/>
          <w:vertAlign w:val="baseline"/>
          <w:rFonts w:ascii="Arial" w:hAnsi="Arial"/>
        </w:rPr>
        <w:t xml:space="preserve">with the </w:t>
      </w:r>
      <w:r>
        <w:rPr>
          <w:b w:val="true"/>
          <w:color w:val="#000000"/>
          <w:sz w:val="36"/>
          <w:lang w:val="en-US"/>
          <w:spacing w:val="45"/>
          <w:w w:val="70"/>
          <w:strike w:val="false"/>
          <w:vertAlign w:val="baseline"/>
          <w:rFonts w:ascii="Tahoma" w:hAnsi="Tahoma"/>
        </w:rPr>
        <w:t xml:space="preserve">costruction companies, real estate companies,</w:t>
      </w:r>
    </w:p>
    <w:p>
      <w:pPr>
        <w:ind w:right="0" w:left="432" w:firstLine="0"/>
        <w:spacing w:before="324" w:after="0" w:line="240" w:lineRule="auto"/>
        <w:jc w:val="left"/>
        <w:rPr>
          <w:b w:val="true"/>
          <w:color w:val="#000000"/>
          <w:sz w:val="36"/>
          <w:lang w:val="en-US"/>
          <w:spacing w:val="32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2"/>
          <w:w w:val="70"/>
          <w:strike w:val="false"/>
          <w:vertAlign w:val="baseline"/>
          <w:rFonts w:ascii="Tahoma" w:hAnsi="Tahoma"/>
        </w:rPr>
        <w:t xml:space="preserve">corporate companies.</w:t>
      </w:r>
    </w:p>
    <w:p>
      <w:pPr>
        <w:ind w:right="0" w:left="0" w:firstLine="0"/>
        <w:spacing w:before="360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38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8"/>
          <w:w w:val="70"/>
          <w:strike w:val="false"/>
          <w:vertAlign w:val="baseline"/>
          <w:rFonts w:ascii="Tahoma" w:hAnsi="Tahoma"/>
        </w:rPr>
        <w:t xml:space="preserve">Execute the campaigns through creative designs &amp; videos.</w:t>
      </w:r>
    </w:p>
    <w:p>
      <w:pPr>
        <w:ind w:right="0" w:left="0" w:firstLine="0"/>
        <w:spacing w:before="396" w:after="0" w:line="240" w:lineRule="auto"/>
        <w:jc w:val="left"/>
        <w:tabs>
          <w:tab w:val="clear" w:pos="504"/>
          <w:tab w:val="decimal" w:pos="504"/>
        </w:tabs>
        <w:numPr>
          <w:ilvl w:val="0"/>
          <w:numId w:val="2"/>
        </w:numPr>
        <w:rPr>
          <w:b w:val="true"/>
          <w:color w:val="#000000"/>
          <w:sz w:val="36"/>
          <w:lang w:val="en-US"/>
          <w:spacing w:val="38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38"/>
          <w:w w:val="70"/>
          <w:strike w:val="false"/>
          <w:vertAlign w:val="baseline"/>
          <w:rFonts w:ascii="Tahoma" w:hAnsi="Tahoma"/>
        </w:rPr>
        <w:t xml:space="preserve">Promoting the customer testimonials, launches customer service.</w:t>
      </w:r>
    </w:p>
    <w:p>
      <w:pPr>
        <w:ind w:right="0" w:left="0" w:firstLine="0"/>
        <w:spacing w:before="360" w:after="0" w:line="240" w:lineRule="auto"/>
        <w:jc w:val="left"/>
        <w:tabs>
          <w:tab w:val="clear" w:pos="504"/>
          <w:tab w:val="decimal" w:pos="504"/>
        </w:tabs>
        <w:numPr>
          <w:ilvl w:val="0"/>
          <w:numId w:val="3"/>
        </w:numPr>
        <w:rPr>
          <w:b w:val="true"/>
          <w:color w:val="#000000"/>
          <w:sz w:val="38"/>
          <w:lang w:val="en-US"/>
          <w:spacing w:val="20"/>
          <w:w w:val="85"/>
          <w:strike w:val="false"/>
          <w:vertAlign w:val="baseline"/>
          <w:rFonts w:ascii="Arial" w:hAnsi="Arial"/>
        </w:rPr>
      </w:pPr>
      <w:r>
        <w:rPr>
          <w:b w:val="true"/>
          <w:color w:val="#000000"/>
          <w:sz w:val="38"/>
          <w:lang w:val="en-US"/>
          <w:spacing w:val="20"/>
          <w:w w:val="85"/>
          <w:strike w:val="false"/>
          <w:vertAlign w:val="baseline"/>
          <w:rFonts w:ascii="Arial" w:hAnsi="Arial"/>
        </w:rPr>
        <w:t xml:space="preserve">Run </w:t>
      </w:r>
      <w:r>
        <w:rPr>
          <w:b w:val="true"/>
          <w:color w:val="#000000"/>
          <w:sz w:val="36"/>
          <w:lang w:val="en-US"/>
          <w:spacing w:val="40"/>
          <w:w w:val="70"/>
          <w:strike w:val="false"/>
          <w:vertAlign w:val="baseline"/>
          <w:rFonts w:ascii="Tahoma" w:hAnsi="Tahoma"/>
        </w:rPr>
        <w:t xml:space="preserve">digital marketing campaigns through leading and essential digital marketing platforms as Facebook,</w:t>
      </w:r>
    </w:p>
    <w:p>
      <w:pPr>
        <w:ind w:right="0" w:left="504" w:firstLine="0"/>
        <w:spacing w:before="252" w:after="0" w:line="240" w:lineRule="auto"/>
        <w:jc w:val="left"/>
        <w:rPr>
          <w:b w:val="true"/>
          <w:color w:val="#000000"/>
          <w:sz w:val="36"/>
          <w:lang w:val="en-US"/>
          <w:spacing w:val="26"/>
          <w:w w:val="7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36"/>
          <w:lang w:val="en-US"/>
          <w:spacing w:val="26"/>
          <w:w w:val="70"/>
          <w:strike w:val="false"/>
          <w:vertAlign w:val="baseline"/>
          <w:rFonts w:ascii="Tahoma" w:hAnsi="Tahoma"/>
        </w:rPr>
        <w:t xml:space="preserve">Instagram, tiktok and google ppc.</w:t>
      </w:r>
    </w:p>
    <w:p>
      <w:pPr>
        <w:sectPr>
          <w:pgSz w:w="19202" w:h="10800" w:orient="landscape"/>
          <w:type w:val="nextPage"/>
          <w:textDirection w:val="lrTb"/>
          <w:pgMar w:bottom="650" w:top="1300" w:right="458" w:left="524" w:header="720" w:footer="720"/>
          <w:titlePg w:val="false"/>
        </w:sectPr>
      </w:pPr>
    </w:p>
    <w:p>
      <w:pPr>
        <w:ind w:right="0" w:left="0" w:firstLine="0"/>
        <w:spacing w:before="0" w:after="0" w:line="196" w:lineRule="auto"/>
        <w:jc w:val="left"/>
        <w:rPr>
          <w:b w:val="true"/>
          <w:color w:val="#2E4870"/>
          <w:sz w:val="33"/>
          <w:lang w:val="en-US"/>
          <w:spacing w:val="2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2E4870"/>
          <w:sz w:val="33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Market:</w:t>
      </w:r>
      <w:r>
        <w:rPr>
          <w:b w:val="true"/>
          <w:color w:val="#090B0B"/>
          <w:sz w:val="34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 to be confirmed</w:t>
      </w:r>
    </w:p>
    <w:p>
      <w:pPr>
        <w:ind w:right="0" w:left="0" w:firstLine="0"/>
        <w:spacing w:before="576" w:after="0" w:line="240" w:lineRule="auto"/>
        <w:jc w:val="left"/>
        <w:rPr>
          <w:b w:val="true"/>
          <w:color w:val="#090B0B"/>
          <w:sz w:val="34"/>
          <w:lang w:val="en-US"/>
          <w:spacing w:val="-12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090B0B"/>
          <w:sz w:val="34"/>
          <w:lang w:val="en-US"/>
          <w:spacing w:val="-12"/>
          <w:w w:val="100"/>
          <w:strike w:val="false"/>
          <w:vertAlign w:val="baseline"/>
          <w:rFonts w:ascii="Tahoma" w:hAnsi="Tahoma"/>
        </w:rPr>
        <w:t xml:space="preserve">Age Category : 25 — 60</w:t>
      </w:r>
    </w:p>
    <w:p>
      <w:pPr>
        <w:ind w:right="0" w:left="0" w:firstLine="0"/>
        <w:spacing w:before="576" w:after="0" w:line="240" w:lineRule="auto"/>
        <w:jc w:val="left"/>
        <w:rPr>
          <w:b w:val="true"/>
          <w:color w:val="#090B0B"/>
          <w:sz w:val="34"/>
          <w:lang w:val="en-US"/>
          <w:spacing w:val="-6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090B0B"/>
          <w:sz w:val="34"/>
          <w:lang w:val="en-US"/>
          <w:spacing w:val="-6"/>
          <w:w w:val="100"/>
          <w:strike w:val="false"/>
          <w:vertAlign w:val="baseline"/>
          <w:rFonts w:ascii="Tahoma" w:hAnsi="Tahoma"/>
        </w:rPr>
        <w:t xml:space="preserve">AD Budget Depends on the client preferences</w:t>
      </w:r>
    </w:p>
    <w:p>
      <w:pPr>
        <w:ind w:right="0" w:left="0" w:firstLine="0"/>
        <w:spacing w:before="648" w:after="0" w:line="199" w:lineRule="auto"/>
        <w:jc w:val="left"/>
        <w:rPr>
          <w:b w:val="true"/>
          <w:color w:val="#2E4870"/>
          <w:sz w:val="33"/>
          <w:lang w:val="en-US"/>
          <w:spacing w:val="6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2E4870"/>
          <w:sz w:val="33"/>
          <w:lang w:val="en-US"/>
          <w:spacing w:val="6"/>
          <w:w w:val="100"/>
          <w:strike w:val="false"/>
          <w:vertAlign w:val="baseline"/>
          <w:rFonts w:ascii="Tahoma" w:hAnsi="Tahoma"/>
        </w:rPr>
        <w:t xml:space="preserve">Potential Mediums:</w:t>
      </w:r>
    </w:p>
    <w:p>
      <w:pPr>
        <w:ind w:right="0" w:left="0" w:firstLine="0"/>
        <w:spacing w:before="360" w:after="0" w:line="240" w:lineRule="auto"/>
        <w:jc w:val="left"/>
        <w:tabs>
          <w:tab w:val="clear" w:pos="576"/>
          <w:tab w:val="decimal" w:pos="576"/>
        </w:tabs>
        <w:numPr>
          <w:ilvl w:val="0"/>
          <w:numId w:val="4"/>
        </w:numPr>
        <w:rPr>
          <w:b w:val="true"/>
          <w:color w:val="#090B0B"/>
          <w:sz w:val="34"/>
          <w:lang w:val="en-US"/>
          <w:spacing w:val="-2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090B0B"/>
          <w:sz w:val="34"/>
          <w:lang w:val="en-US"/>
          <w:spacing w:val="-2"/>
          <w:w w:val="100"/>
          <w:strike w:val="false"/>
          <w:vertAlign w:val="baseline"/>
          <w:rFonts w:ascii="Tahoma" w:hAnsi="Tahoma"/>
        </w:rPr>
        <w:t xml:space="preserve">Facebook, instagram, tiktok and google FPC</w:t>
      </w:r>
    </w:p>
    <w:p>
      <w:pPr>
        <w:ind w:right="0" w:left="0" w:firstLine="0"/>
        <w:spacing w:before="396" w:after="0" w:line="194" w:lineRule="auto"/>
        <w:jc w:val="left"/>
        <w:rPr>
          <w:b w:val="true"/>
          <w:color w:val="#2E4870"/>
          <w:sz w:val="33"/>
          <w:lang w:val="en-US"/>
          <w:spacing w:val="20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2E4870"/>
          <w:sz w:val="33"/>
          <w:lang w:val="en-US"/>
          <w:spacing w:val="20"/>
          <w:w w:val="100"/>
          <w:strike w:val="false"/>
          <w:vertAlign w:val="baseline"/>
          <w:rFonts w:ascii="Tahoma" w:hAnsi="Tahoma"/>
        </w:rPr>
        <w:t xml:space="preserve">Team:</w:t>
      </w:r>
    </w:p>
    <w:p>
      <w:pPr>
        <w:ind w:right="0" w:left="0" w:firstLine="0"/>
        <w:spacing w:before="252" w:after="0" w:line="240" w:lineRule="auto"/>
        <w:jc w:val="left"/>
        <w:tabs>
          <w:tab w:val="clear" w:pos="504"/>
          <w:tab w:val="decimal" w:pos="504"/>
        </w:tabs>
        <w:numPr>
          <w:ilvl w:val="0"/>
          <w:numId w:val="5"/>
        </w:numPr>
        <w:rPr>
          <w:b w:val="true"/>
          <w:color w:val="#090B0B"/>
          <w:sz w:val="34"/>
          <w:lang w:val="en-US"/>
          <w:spacing w:val="-16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090B0B"/>
          <w:sz w:val="34"/>
          <w:lang w:val="en-US"/>
          <w:spacing w:val="-16"/>
          <w:w w:val="100"/>
          <w:strike w:val="false"/>
          <w:vertAlign w:val="baseline"/>
          <w:rFonts w:ascii="Tahoma" w:hAnsi="Tahoma"/>
        </w:rPr>
        <w:t xml:space="preserve">Assign a team of Digital Marketing Campaign Specialist, Graphic Designer &amp; Content Writer.</w:t>
      </w:r>
    </w:p>
    <w:p>
      <w:pPr>
        <w:sectPr>
          <w:pgSz w:w="19202" w:h="10800" w:orient="landscape"/>
          <w:type w:val="nextPage"/>
          <w:textDirection w:val="lrTb"/>
          <w:pgMar w:bottom="2090" w:top="2780" w:right="2116" w:left="2186" w:header="720" w:footer="720"/>
          <w:titlePg w:val="false"/>
        </w:sectPr>
      </w:pPr>
    </w:p>
    <w:p>
      <w:pPr>
        <w:ind w:right="0" w:left="3816" w:firstLine="0"/>
        <w:spacing w:before="0" w:after="432" w:line="240" w:lineRule="auto"/>
        <w:jc w:val="left"/>
        <w:rPr>
          <w:b w:val="true"/>
          <w:color w:val="#000000"/>
          <w:sz w:val="55"/>
          <w:lang w:val="en-US"/>
          <w:spacing w:val="20"/>
          <w:w w:val="105"/>
          <w:strike w:val="false"/>
          <w:vertAlign w:val="baseline"/>
          <w:rFonts w:ascii="Verdana" w:hAnsi="Verdana"/>
        </w:rPr>
      </w:pP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d="f" style="position:absolute;width:813.25pt;height:27.6pt;z-index:-999;margin-left:0pt;margin-top:37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524" w:lineRule="exact"/>
                    <w:jc w:val="left"/>
                    <w:framePr w:hAnchor="text" w:vAnchor="text" w:y="7500" w:w="16265" w:h="552" w:hSpace="0" w:vSpace="0" w:wrap="3"/>
                    <w:rPr>
                      <w:color w:val="#000000"/>
                      <w:sz w:val="65"/>
                      <w:lang w:val="en-US"/>
                      <w:spacing w:val="8"/>
                      <w:w w:val="12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color w:val="#000000"/>
                      <w:sz w:val="65"/>
                      <w:lang w:val="en-US"/>
                      <w:spacing w:val="8"/>
                      <w:w w:val="125"/>
                      <w:strike w:val="false"/>
                      <w:vertAlign w:val="baseline"/>
                      <w:rFonts w:ascii="Arial" w:hAnsi="Arial"/>
                    </w:rPr>
                    <w:t xml:space="preserve">• </w:t>
                  </w:r>
                  <w:r>
                    <w:rPr>
                      <w:b w:val="true"/>
                      <w:color w:val="#000000"/>
                      <w:sz w:val="37"/>
                      <w:lang w:val="en-US"/>
                      <w:spacing w:val="18"/>
                      <w:w w:val="100"/>
                      <w:strike w:val="false"/>
                      <w:vertAlign w:val="baseline"/>
                      <w:rFonts w:ascii="Tahoma" w:hAnsi="Tahoma"/>
                    </w:rPr>
                    <w:t xml:space="preserve">The agency pricing is exclusive of Goods &amp; Service Tax (GST)</w:t>
                  </w:r>
                </w:p>
              </w:txbxContent>
            </v:textbox>
          </v:shape>
        </w:pict>
      </w:r>
      <w:r>
        <w:rPr>
          <w:b w:val="true"/>
          <w:color w:val="#000000"/>
          <w:sz w:val="55"/>
          <w:lang w:val="en-US"/>
          <w:spacing w:val="20"/>
          <w:w w:val="105"/>
          <w:strike w:val="false"/>
          <w:vertAlign w:val="baseline"/>
          <w:rFonts w:ascii="Verdana" w:hAnsi="Verdana"/>
        </w:rPr>
        <w:t xml:space="preserve">Agency Budget 1 Month</w:t>
      </w:r>
    </w:p>
    <w:p>
      <w:pPr>
        <w:spacing w:before="9" w:after="0" w:line="20" w:lineRule="exact"/>
      </w:pPr>
    </w:p>
    <w:tbl>
      <w:tblPr>
        <w:jc w:val="left"/>
        <w:tblInd w:w="133" w:type="dxa"/>
        <w:tblLayout w:type="fixed"/>
        <w:tblCellMar>
          <w:left w:w="0" w:type="dxa"/>
          <w:right w:w="0" w:type="dxa"/>
        </w:tblCellMar>
      </w:tblPr>
      <w:tblGrid>
        <w:gridCol w:w="2171"/>
        <w:gridCol w:w="6195"/>
        <w:gridCol w:w="4007"/>
        <w:gridCol w:w="3730"/>
      </w:tblGrid>
      <w:tr>
        <w:trPr>
          <w:trHeight w:val="1343" w:hRule="exact"/>
        </w:trPr>
        <w:tc>
          <w:tcPr>
            <w:gridSpan w:val="1"/>
            <w:tcBorders>
              <w:top w:val="single" w:sz="11" w:color="#000000"/>
              <w:bottom w:val="single" w:sz="11" w:color="#000000"/>
              <w:left w:val="single" w:sz="11" w:color="#000000"/>
              <w:right w:val="single" w:sz="5" w:color="#000000"/>
            </w:tcBorders>
            <w:tcW w:w="2304" w:type="auto"/>
            <w:textDirection w:val="lrTb"/>
            <w:vAlign w:val="center"/>
            <w:shd w:val="clear" w:color="#EA7F37" w:fill="#EA7F37"/>
          </w:tcPr>
          <w:p>
            <w:pPr>
              <w:ind w:right="7" w:left="0" w:firstLine="0"/>
              <w:spacing w:before="0" w:after="0" w:line="240" w:lineRule="auto"/>
              <w:jc w:val="right"/>
              <w:tabs>
                <w:tab w:val="right" w:leader="none" w:pos="2164"/>
              </w:tabs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  <w:t xml:space="preserve">Sno</w:t>
            </w:r>
            <w:r>
              <w:rPr>
                <w:b w:val="true"/>
                <w:color w:val="#863B0E"/>
                <w:sz w:val="28"/>
                <w:lang w:val="en-US"/>
                <w:spacing w:val="0"/>
                <w:w w:val="50"/>
                <w:strike w:val="false"/>
                <w:vertAlign w:val="baseline"/>
                <w:rFonts w:ascii="Arial" w:hAnsi="Arial"/>
              </w:rPr>
              <w:tab/>
            </w:r>
            <w:r>
              <w:rPr>
                <w:b w:val="true"/>
                <w:color w:val="#863B0E"/>
                <w:sz w:val="28"/>
                <w:lang w:val="en-US"/>
                <w:spacing w:val="0"/>
                <w:w w:val="50"/>
                <w:strike w:val="false"/>
                <w:vertAlign w:val="baseline"/>
                <w:rFonts w:ascii="Arial" w:hAnsi="Arial"/>
              </w:rPr>
              <w:t xml:space="preserve">i</w:t>
            </w:r>
          </w:p>
        </w:tc>
        <w:tc>
          <w:tcPr>
            <w:gridSpan w:val="1"/>
            <w:tcBorders>
              <w:top w:val="single" w:sz="11" w:color="#000000"/>
              <w:bottom w:val="single" w:sz="11" w:color="#000000"/>
              <w:left w:val="single" w:sz="5" w:color="#000000"/>
              <w:right w:val="single" w:sz="11" w:color="#000000"/>
            </w:tcBorders>
            <w:tcW w:w="8499" w:type="auto"/>
            <w:textDirection w:val="lrTb"/>
            <w:vAlign w:val="center"/>
            <w:shd w:val="clear" w:color="#EA7F37" w:fill="#EA7F37"/>
          </w:tcPr>
          <w:p>
            <w:pPr>
              <w:ind w:right="838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8"/>
                <w:lang w:val="en-US"/>
                <w:spacing w:val="14"/>
                <w:w w:val="9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14"/>
                <w:w w:val="90"/>
                <w:strike w:val="false"/>
                <w:vertAlign w:val="baseline"/>
                <w:rFonts w:ascii="Verdana" w:hAnsi="Verdana"/>
              </w:rPr>
              <w:t xml:space="preserve">Description of Service</w:t>
            </w:r>
          </w:p>
        </w:tc>
        <w:tc>
          <w:tcPr>
            <w:gridSpan w:val="1"/>
            <w:tcBorders>
              <w:top w:val="single" w:sz="11" w:color="#000000"/>
              <w:bottom w:val="single" w:sz="11" w:color="#000000"/>
              <w:left w:val="single" w:sz="11" w:color="#000000"/>
              <w:right w:val="single" w:sz="5" w:color="#000000"/>
            </w:tcBorders>
            <w:tcW w:w="12506" w:type="auto"/>
            <w:textDirection w:val="lrTb"/>
            <w:vAlign w:val="center"/>
            <w:shd w:val="clear" w:color="#EA7F37" w:fill="#EA7F37"/>
          </w:tcPr>
          <w:p>
            <w:pPr>
              <w:ind w:right="863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  <w:t xml:space="preserve">Platform(s)</w:t>
            </w:r>
          </w:p>
        </w:tc>
        <w:tc>
          <w:tcPr>
            <w:gridSpan w:val="1"/>
            <w:tcBorders>
              <w:top w:val="single" w:sz="11" w:color="#000000"/>
              <w:bottom w:val="single" w:sz="11" w:color="#000000"/>
              <w:left w:val="single" w:sz="5" w:color="#000000"/>
              <w:right w:val="single" w:sz="11" w:color="#000000"/>
            </w:tcBorders>
            <w:tcW w:w="16236" w:type="auto"/>
            <w:textDirection w:val="lrTb"/>
            <w:vAlign w:val="center"/>
            <w:shd w:val="clear" w:color="#EA7F37" w:fill="#EA7F37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  <w:t xml:space="preserve">Crawl</w:t>
            </w:r>
          </w:p>
        </w:tc>
      </w:tr>
      <w:tr>
        <w:trPr>
          <w:trHeight w:val="1364" w:hRule="exact"/>
        </w:trPr>
        <w:tc>
          <w:tcPr>
            <w:gridSpan w:val="1"/>
            <w:tcBorders>
              <w:top w:val="single" w:sz="11" w:color="#000000"/>
              <w:bottom w:val="single" w:sz="5" w:color="#000000"/>
              <w:left w:val="single" w:sz="11" w:color="#000000"/>
              <w:right w:val="single" w:sz="5" w:color="#000000"/>
            </w:tcBorders>
            <w:tcW w:w="2304" w:type="auto"/>
            <w:textDirection w:val="lrTb"/>
            <w:vAlign w:val="center"/>
          </w:tcPr>
          <w:p>
            <w:pPr>
              <w:ind w:right="907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1</w:t>
            </w:r>
          </w:p>
        </w:tc>
        <w:tc>
          <w:tcPr>
            <w:gridSpan w:val="1"/>
            <w:tcBorders>
              <w:top w:val="single" w:sz="11" w:color="#000000"/>
              <w:bottom w:val="single" w:sz="5" w:color="#000000"/>
              <w:left w:val="single" w:sz="5" w:color="#000000"/>
              <w:right w:val="single" w:sz="11" w:color="#000000"/>
            </w:tcBorders>
            <w:tcW w:w="8499" w:type="auto"/>
            <w:textDirection w:val="lrTb"/>
            <w:vAlign w:val="center"/>
          </w:tcPr>
          <w:p>
            <w:pPr>
              <w:ind w:right="0" w:left="263" w:firstLine="0"/>
              <w:spacing w:before="0" w:after="0" w:line="240" w:lineRule="auto"/>
              <w:jc w:val="left"/>
              <w:rPr>
                <w:b w:val="true"/>
                <w:color w:val="#000000"/>
                <w:sz w:val="37"/>
                <w:lang w:val="en-US"/>
                <w:spacing w:val="16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16"/>
                <w:w w:val="100"/>
                <w:strike w:val="false"/>
                <w:vertAlign w:val="baseline"/>
                <w:rFonts w:ascii="Tahoma" w:hAnsi="Tahoma"/>
              </w:rPr>
              <w:t xml:space="preserve">Digital Marketing Specialist</w:t>
            </w:r>
          </w:p>
        </w:tc>
        <w:tc>
          <w:tcPr>
            <w:gridSpan w:val="1"/>
            <w:tcBorders>
              <w:top w:val="single" w:sz="11" w:color="#000000"/>
              <w:bottom w:val="single" w:sz="5" w:color="#000000"/>
              <w:left w:val="single" w:sz="11" w:color="#000000"/>
              <w:right w:val="single" w:sz="5" w:color="#000000"/>
            </w:tcBorders>
            <w:tcW w:w="12506" w:type="auto"/>
            <w:textDirection w:val="lrTb"/>
            <w:vAlign w:val="center"/>
          </w:tcPr>
          <w:p>
            <w:pPr>
              <w:ind w:right="863" w:left="0" w:firstLine="0"/>
              <w:spacing w:before="0" w:after="0" w:line="201" w:lineRule="auto"/>
              <w:jc w:val="right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Facebook &amp;</w:t>
            </w:r>
          </w:p>
          <w:p>
            <w:pPr>
              <w:ind w:right="323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7"/>
                <w:lang w:val="en-US"/>
                <w:spacing w:val="18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18"/>
                <w:w w:val="100"/>
                <w:strike w:val="false"/>
                <w:vertAlign w:val="baseline"/>
                <w:rFonts w:ascii="Tahoma" w:hAnsi="Tahoma"/>
              </w:rPr>
              <w:t xml:space="preserve">Instagram, tiktok</w:t>
            </w:r>
          </w:p>
        </w:tc>
        <w:tc>
          <w:tcPr>
            <w:gridSpan w:val="1"/>
            <w:tcBorders>
              <w:top w:val="single" w:sz="11" w:color="#000000"/>
              <w:bottom w:val="single" w:sz="5" w:color="#000000"/>
              <w:left w:val="single" w:sz="5" w:color="#000000"/>
              <w:right w:val="single" w:sz="11" w:color="#000000"/>
            </w:tcBorders>
            <w:tcW w:w="16236" w:type="auto"/>
            <w:textDirection w:val="lrTb"/>
            <w:vAlign w:val="center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$360</w:t>
            </w:r>
          </w:p>
        </w:tc>
      </w:tr>
      <w:tr>
        <w:trPr>
          <w:trHeight w:val="1357" w:hRule="exact"/>
        </w:trPr>
        <w:tc>
          <w:tcPr>
            <w:gridSpan w:val="1"/>
            <w:tcBorders>
              <w:top w:val="single" w:sz="5" w:color="#000000"/>
              <w:bottom w:val="single" w:sz="11" w:color="#000000"/>
              <w:left w:val="single" w:sz="11" w:color="#000000"/>
              <w:right w:val="single" w:sz="5" w:color="#000000"/>
            </w:tcBorders>
            <w:tcW w:w="2304" w:type="auto"/>
            <w:textDirection w:val="lrTb"/>
            <w:vAlign w:val="center"/>
          </w:tcPr>
          <w:p>
            <w:pPr>
              <w:ind w:right="907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2</w:t>
            </w:r>
          </w:p>
        </w:tc>
        <w:tc>
          <w:tcPr>
            <w:gridSpan w:val="1"/>
            <w:tcBorders>
              <w:top w:val="single" w:sz="5" w:color="#000000"/>
              <w:bottom w:val="single" w:sz="11" w:color="#000000"/>
              <w:left w:val="single" w:sz="5" w:color="#000000"/>
              <w:right w:val="single" w:sz="11" w:color="#000000"/>
            </w:tcBorders>
            <w:tcW w:w="8499" w:type="auto"/>
            <w:textDirection w:val="lrTb"/>
            <w:vAlign w:val="center"/>
          </w:tcPr>
          <w:p>
            <w:pPr>
              <w:ind w:right="0" w:left="263" w:firstLine="0"/>
              <w:spacing w:before="0" w:after="0" w:line="240" w:lineRule="auto"/>
              <w:jc w:val="left"/>
              <w:rPr>
                <w:b w:val="true"/>
                <w:color w:val="#000000"/>
                <w:sz w:val="37"/>
                <w:lang w:val="en-US"/>
                <w:spacing w:val="16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16"/>
                <w:w w:val="100"/>
                <w:strike w:val="false"/>
                <w:vertAlign w:val="baseline"/>
                <w:rFonts w:ascii="Tahoma" w:hAnsi="Tahoma"/>
              </w:rPr>
              <w:t xml:space="preserve">Ad / Promo Content Writing,</w:t>
            </w:r>
          </w:p>
          <w:p>
            <w:pPr>
              <w:ind w:right="2368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designs</w:t>
            </w:r>
          </w:p>
        </w:tc>
        <w:tc>
          <w:tcPr>
            <w:gridSpan w:val="1"/>
            <w:tcBorders>
              <w:top w:val="single" w:sz="5" w:color="#000000"/>
              <w:bottom w:val="single" w:sz="11" w:color="#000000"/>
              <w:left w:val="single" w:sz="11" w:color="#000000"/>
              <w:right w:val="single" w:sz="5" w:color="#000000"/>
            </w:tcBorders>
            <w:tcW w:w="12506" w:type="auto"/>
            <w:textDirection w:val="lrTb"/>
            <w:vAlign w:val="center"/>
          </w:tcPr>
          <w:p>
            <w:pPr>
              <w:ind w:right="1223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Google</w:t>
            </w:r>
          </w:p>
        </w:tc>
        <w:tc>
          <w:tcPr>
            <w:gridSpan w:val="1"/>
            <w:tcBorders>
              <w:top w:val="single" w:sz="5" w:color="#000000"/>
              <w:bottom w:val="single" w:sz="11" w:color="#000000"/>
              <w:left w:val="single" w:sz="5" w:color="#000000"/>
              <w:right w:val="single" w:sz="11" w:color="#000000"/>
            </w:tcBorders>
            <w:tcW w:w="16236" w:type="auto"/>
            <w:textDirection w:val="lrTb"/>
            <w:vAlign w:val="center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b w:val="true"/>
                <w:color w:val="#000000"/>
                <w:sz w:val="37"/>
                <w:lang w:val="en-US"/>
                <w:spacing w:val="20"/>
                <w:w w:val="100"/>
                <w:strike w:val="false"/>
                <w:vertAlign w:val="baseline"/>
                <w:rFonts w:ascii="Tahoma" w:hAnsi="Tahoma"/>
              </w:rPr>
              <w:t xml:space="preserve">5120</w:t>
            </w:r>
          </w:p>
        </w:tc>
      </w:tr>
      <w:tr>
        <w:trPr>
          <w:trHeight w:val="1304" w:hRule="exact"/>
        </w:trPr>
        <w:tc>
          <w:tcPr>
            <w:gridSpan w:val="2"/>
            <w:tcBorders>
              <w:top w:val="single" w:sz="11" w:color="#000000"/>
              <w:bottom w:val="single" w:sz="5" w:color="#000000"/>
              <w:left w:val="single" w:sz="11" w:color="#000000"/>
              <w:right w:val="single" w:sz="11" w:color="#000000"/>
            </w:tcBorders>
            <w:tcW w:w="8499" w:type="auto"/>
            <w:textDirection w:val="lrTb"/>
            <w:vAlign w:val="center"/>
            <w:shd w:val="clear" w:color="#EA7F37" w:fill="#EA7F37"/>
          </w:tcPr>
          <w:p>
            <w:pPr>
              <w:ind w:right="7" w:left="0" w:firstLine="0"/>
              <w:spacing w:before="0" w:after="0" w:line="240" w:lineRule="auto"/>
              <w:jc w:val="right"/>
              <w:tabs>
                <w:tab w:val="right" w:leader="none" w:pos="8295"/>
              </w:tabs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  <w:t xml:space="preserve">Agency Budget </w:t>
            </w:r>
            <w:r>
              <w:rPr>
                <w:b w:val="true"/>
                <w:color w:val="#000000"/>
                <w:sz w:val="38"/>
                <w:lang w:val="en-US"/>
                <w:spacing w:val="0"/>
                <w:w w:val="90"/>
                <w:strike w:val="false"/>
                <w:vertAlign w:val="baseline"/>
                <w:rFonts w:ascii="Verdana" w:hAnsi="Verdana"/>
              </w:rPr>
              <w:t xml:space="preserve">(in USD)	</w:t>
            </w:r>
            <w:r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  <w:t xml:space="preserve">I.</w:t>
            </w:r>
          </w:p>
        </w:tc>
        <w:tc>
          <w:tcPr>
            <w:gridSpan w:val="1"/>
            <w:tcBorders>
              <w:top w:val="single" w:sz="11" w:color="#000000"/>
              <w:bottom w:val="single" w:sz="5" w:color="#000000"/>
              <w:left w:val="single" w:sz="11" w:color="#000000"/>
              <w:right w:val="single" w:sz="5" w:color="#000000"/>
            </w:tcBorders>
            <w:tcW w:w="12506" w:type="auto"/>
            <w:textDirection w:val="lrTb"/>
            <w:vAlign w:val="center"/>
            <w:shd w:val="clear" w:color="#EA7F37" w:fill="#EA7F37"/>
          </w:tcPr>
          <w:p>
            <w:pPr>
              <w:ind w:right="2483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  <w:t xml:space="preserve">Month</w:t>
            </w:r>
          </w:p>
        </w:tc>
        <w:tc>
          <w:tcPr>
            <w:gridSpan w:val="1"/>
            <w:tcBorders>
              <w:top w:val="single" w:sz="11" w:color="#000000"/>
              <w:bottom w:val="single" w:sz="5" w:color="#000000"/>
              <w:left w:val="single" w:sz="5" w:color="#000000"/>
              <w:right w:val="single" w:sz="11" w:color="#000000"/>
            </w:tcBorders>
            <w:tcW w:w="16236" w:type="auto"/>
            <w:textDirection w:val="lrTb"/>
            <w:vAlign w:val="center"/>
            <w:shd w:val="clear" w:color="#EA7F37" w:fill="#EA7F37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</w:pPr>
            <w:r>
              <w:rPr>
                <w:b w:val="true"/>
                <w:color w:val="#000000"/>
                <w:sz w:val="38"/>
                <w:lang w:val="en-US"/>
                <w:spacing w:val="0"/>
                <w:w w:val="100"/>
                <w:strike w:val="false"/>
                <w:vertAlign w:val="baseline"/>
                <w:rFonts w:ascii="Verdana" w:hAnsi="Verdana"/>
              </w:rPr>
              <w:t xml:space="preserve">$480</w:t>
            </w:r>
          </w:p>
        </w:tc>
      </w:tr>
    </w:tbl>
    <w:sectPr>
      <w:pgSz w:w="19202" w:h="10800" w:orient="landscape"/>
      <w:type w:val="nextPage"/>
      <w:textDirection w:val="lrTb"/>
      <w:pgMar w:bottom="1250" w:top="1720" w:right="1394" w:left="1483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bullet"/>
      <w:lvlText w:val=""/>
      <w:start w:val="1"/>
      <w:lvlJc w:val="left"/>
      <w:pPr>
        <w:ind w:left="720"/>
        <w:tabs>
          <w:tab w:val="decimal" w:pos="504"/>
        </w:tabs>
      </w:pPr>
      <w:rPr>
        <w:b w:val="true"/>
        <w:color w:val="#000000"/>
        <w:sz w:val="36"/>
        <w:lang w:val="en-US"/>
        <w:spacing w:val="31"/>
        <w:w w:val="70"/>
        <w:strike w:val="false"/>
        <w:vertAlign w:val="baseline"/>
        <w:rFonts w:ascii="Symbol" w:hAnsi="Symbol"/>
      </w:rPr>
    </w:lvl>
  </w:abstractNum>
  <w:abstractNum w:abstractNumId="2">
    <w:lvl w:ilvl="0">
      <w:numFmt w:val="bullet"/>
      <w:lvlText w:val=""/>
      <w:start w:val="1"/>
      <w:lvlJc w:val="left"/>
      <w:pPr>
        <w:ind w:left="720"/>
        <w:tabs>
          <w:tab w:val="decimal" w:pos="504"/>
        </w:tabs>
      </w:pPr>
      <w:rPr>
        <w:b w:val="true"/>
        <w:color w:val="#000000"/>
        <w:sz w:val="38"/>
        <w:lang w:val="en-US"/>
        <w:spacing w:val="20"/>
        <w:w w:val="85"/>
        <w:strike w:val="false"/>
        <w:vertAlign w:val="baseline"/>
        <w:rFonts w:ascii="Symbol" w:hAnsi="Symbol"/>
      </w:rPr>
    </w:lvl>
  </w:abstractNum>
  <w:abstractNum w:abstractNumId="3">
    <w:lvl w:ilvl="0">
      <w:numFmt w:val="bullet"/>
      <w:lvlText w:val=""/>
      <w:start w:val="1"/>
      <w:lvlJc w:val="left"/>
      <w:pPr>
        <w:ind w:left="720"/>
        <w:tabs>
          <w:tab w:val="decimal" w:pos="576"/>
        </w:tabs>
      </w:pPr>
      <w:rPr>
        <w:b w:val="true"/>
        <w:color w:val="#090B0B"/>
        <w:sz w:val="34"/>
        <w:lang w:val="en-US"/>
        <w:spacing w:val="-2"/>
        <w:w w:val="100"/>
        <w:strike w:val="false"/>
        <w:vertAlign w:val="baseline"/>
        <w:rFonts w:ascii="Symbol" w:hAnsi="Symbol"/>
      </w:rPr>
    </w:lvl>
  </w:abstractNum>
  <w:abstractNum w:abstractNumId="4">
    <w:lvl w:ilvl="0">
      <w:numFmt w:val="bullet"/>
      <w:lvlText w:val=""/>
      <w:start w:val="1"/>
      <w:lvlJc w:val="left"/>
      <w:pPr>
        <w:ind w:left="720"/>
        <w:tabs>
          <w:tab w:val="decimal" w:pos="504"/>
        </w:tabs>
      </w:pPr>
      <w:rPr>
        <w:b w:val="true"/>
        <w:color w:val="#090B0B"/>
        <w:sz w:val="34"/>
        <w:lang w:val="en-US"/>
        <w:spacing w:val="-16"/>
        <w:w w:val="100"/>
        <w:strike w:val="false"/>
        <w:vertAlign w:val="baseline"/>
        <w:rFonts w:ascii="Symbol" w:hAnsi="Symbol"/>
      </w:rPr>
    </w:lvl>
  </w:abstract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/word/numbering.xml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